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C3C2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line="860" w:lineRule="atLeast"/>
        <w:jc w:val="center"/>
        <w:rPr>
          <w:rFonts w:ascii="MingLiU" w:eastAsia="MingLiU" w:hAnsi="MingLiU" w:cs="Arial Unicode MS"/>
          <w:b/>
          <w:color w:val="262626"/>
          <w:sz w:val="48"/>
          <w:szCs w:val="48"/>
          <w:u w:val="single"/>
          <w:lang w:eastAsia="zh-TW"/>
        </w:rPr>
      </w:pPr>
      <w:r w:rsidRPr="001107EA">
        <w:rPr>
          <w:rFonts w:ascii="MingLiU" w:eastAsia="MingLiU" w:hAnsi="MingLiU" w:cs="Arial Unicode MS" w:hint="eastAsia"/>
          <w:b/>
          <w:color w:val="262626"/>
          <w:sz w:val="48"/>
          <w:szCs w:val="48"/>
          <w:u w:val="single"/>
          <w:lang w:eastAsia="zh-TW"/>
        </w:rPr>
        <w:t>第一屆謝天仁神父紀念盃高爾夫球賽</w:t>
      </w:r>
    </w:p>
    <w:p w14:paraId="3776C51D" w14:textId="77777777" w:rsidR="00123C27" w:rsidRDefault="00123C27" w:rsidP="00123C27">
      <w:pPr>
        <w:widowControl w:val="0"/>
        <w:autoSpaceDE w:val="0"/>
        <w:autoSpaceDN w:val="0"/>
        <w:adjustRightInd w:val="0"/>
        <w:spacing w:after="240" w:line="620" w:lineRule="atLeast"/>
        <w:rPr>
          <w:rFonts w:ascii="Times" w:eastAsia="Arial Unicode MS" w:hAnsi="Times" w:cs="Times"/>
          <w:color w:val="000000"/>
          <w:sz w:val="53"/>
          <w:szCs w:val="53"/>
          <w:lang w:eastAsia="zh-TW"/>
        </w:rPr>
      </w:pPr>
    </w:p>
    <w:p w14:paraId="6274C8FE" w14:textId="77777777" w:rsidR="00123C27" w:rsidRDefault="00123C27" w:rsidP="00123C27">
      <w:pPr>
        <w:widowControl w:val="0"/>
        <w:autoSpaceDE w:val="0"/>
        <w:autoSpaceDN w:val="0"/>
        <w:adjustRightInd w:val="0"/>
        <w:spacing w:after="240" w:line="620" w:lineRule="atLeast"/>
        <w:rPr>
          <w:rFonts w:ascii="Times" w:eastAsia="Arial Unicode MS" w:hAnsi="Times" w:cs="Times"/>
          <w:color w:val="000000"/>
          <w:lang w:eastAsia="zh-TW"/>
        </w:rPr>
      </w:pPr>
      <w:r>
        <w:rPr>
          <w:rFonts w:ascii="Times" w:eastAsia="Arial Unicode MS" w:hAnsi="Times" w:cs="Times"/>
          <w:color w:val="000000"/>
          <w:sz w:val="53"/>
          <w:szCs w:val="53"/>
          <w:lang w:eastAsia="zh-TW"/>
        </w:rPr>
        <w:t>報名表格</w:t>
      </w:r>
      <w:r>
        <w:rPr>
          <w:rFonts w:ascii="Times" w:eastAsia="Arial Unicode MS" w:hAnsi="Times" w:cs="Times"/>
          <w:color w:val="000000"/>
          <w:sz w:val="53"/>
          <w:szCs w:val="53"/>
          <w:lang w:eastAsia="zh-TW"/>
        </w:rPr>
        <w:t xml:space="preserve"> </w:t>
      </w:r>
    </w:p>
    <w:p w14:paraId="354FA1D9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line="300" w:lineRule="atLeast"/>
        <w:rPr>
          <w:rFonts w:ascii="MingLiU" w:eastAsia="MingLiU" w:hAnsi="MingLiU" w:cs="Times"/>
          <w:color w:val="000000"/>
          <w:lang w:eastAsia="zh-TW"/>
        </w:rPr>
      </w:pPr>
      <w:r w:rsidRPr="001107EA">
        <w:rPr>
          <w:rFonts w:ascii="MingLiU" w:eastAsia="MingLiU" w:hAnsi="MingLiU" w:cs="Times"/>
          <w:color w:val="000000"/>
          <w:lang w:eastAsia="zh-TW"/>
        </w:rPr>
        <w:t>為方便輸入資料，請以英文填寫，謝謝!</w:t>
      </w:r>
    </w:p>
    <w:p w14:paraId="4B00D90C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line="280" w:lineRule="atLeast"/>
        <w:rPr>
          <w:rFonts w:ascii="MingLiU" w:eastAsia="MingLiU" w:hAnsi="MingLiU" w:cs="Times"/>
          <w:color w:val="000000"/>
        </w:rPr>
      </w:pPr>
      <w:r w:rsidRPr="001107EA">
        <w:rPr>
          <w:rFonts w:ascii="MingLiU" w:eastAsia="MingLiU" w:hAnsi="MingLiU" w:cs="Times"/>
          <w:noProof/>
          <w:color w:val="000000"/>
        </w:rPr>
        <w:drawing>
          <wp:inline distT="0" distB="0" distL="0" distR="0" wp14:anchorId="66865F92" wp14:editId="4C0D5C99">
            <wp:extent cx="1003300" cy="12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38BAE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after="240" w:line="300" w:lineRule="atLeast"/>
        <w:rPr>
          <w:rFonts w:ascii="MingLiU" w:eastAsia="MingLiU" w:hAnsi="MingLiU" w:cs="Times"/>
          <w:color w:val="000000"/>
          <w:lang w:eastAsia="zh-TW"/>
        </w:rPr>
      </w:pPr>
      <w:r w:rsidRPr="001107EA">
        <w:rPr>
          <w:rFonts w:ascii="MingLiU" w:eastAsia="MingLiU" w:hAnsi="MingLiU" w:cs="Times"/>
          <w:color w:val="000000"/>
          <w:lang w:eastAsia="zh-TW"/>
        </w:rPr>
        <w:t>截止報名日期:</w:t>
      </w:r>
      <w:r w:rsidRPr="001107EA">
        <w:rPr>
          <w:rFonts w:ascii="MingLiU" w:eastAsia="MingLiU" w:hAnsi="MingLiU" w:cs="Times"/>
          <w:b/>
          <w:bCs/>
          <w:color w:val="000000"/>
          <w:lang w:eastAsia="zh-TW"/>
        </w:rPr>
        <w:t xml:space="preserve">2019 </w:t>
      </w:r>
      <w:r w:rsidRPr="001107EA">
        <w:rPr>
          <w:rFonts w:ascii="MingLiU" w:eastAsia="MingLiU" w:hAnsi="MingLiU" w:cs="Times"/>
          <w:color w:val="000000"/>
          <w:lang w:eastAsia="zh-TW"/>
        </w:rPr>
        <w:t xml:space="preserve">年 </w:t>
      </w:r>
      <w:r w:rsidRPr="001107EA">
        <w:rPr>
          <w:rFonts w:ascii="MingLiU" w:eastAsia="MingLiU" w:hAnsi="MingLiU" w:cs="Times"/>
          <w:b/>
          <w:bCs/>
          <w:color w:val="000000"/>
          <w:lang w:eastAsia="zh-TW"/>
        </w:rPr>
        <w:t xml:space="preserve">1 </w:t>
      </w:r>
      <w:r w:rsidRPr="001107EA">
        <w:rPr>
          <w:rFonts w:ascii="MingLiU" w:eastAsia="MingLiU" w:hAnsi="MingLiU" w:cs="Times"/>
          <w:color w:val="000000"/>
          <w:lang w:eastAsia="zh-TW"/>
        </w:rPr>
        <w:t xml:space="preserve">月 </w:t>
      </w:r>
      <w:r w:rsidRPr="001107EA">
        <w:rPr>
          <w:rFonts w:ascii="MingLiU" w:eastAsia="MingLiU" w:hAnsi="MingLiU" w:cs="Times"/>
          <w:b/>
          <w:bCs/>
          <w:color w:val="000000"/>
          <w:lang w:eastAsia="zh-TW"/>
        </w:rPr>
        <w:t xml:space="preserve">23 </w:t>
      </w:r>
      <w:r w:rsidRPr="001107EA">
        <w:rPr>
          <w:rFonts w:ascii="MingLiU" w:eastAsia="MingLiU" w:hAnsi="MingLiU" w:cs="Times"/>
          <w:color w:val="000000"/>
          <w:lang w:eastAsia="zh-TW"/>
        </w:rPr>
        <w:t>日 電郵: president@rhsosa.org</w:t>
      </w:r>
      <w:r w:rsidRPr="001107EA">
        <w:rPr>
          <w:rFonts w:ascii="MingLiU" w:eastAsia="MingLiU" w:hAnsi="MingLiU" w:cs="Times"/>
          <w:b/>
          <w:bCs/>
          <w:color w:val="0000FF"/>
          <w:lang w:eastAsia="zh-TW"/>
        </w:rPr>
        <w:t xml:space="preserve"> </w:t>
      </w:r>
    </w:p>
    <w:p w14:paraId="096288C0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after="240" w:line="360" w:lineRule="atLeast"/>
        <w:rPr>
          <w:rFonts w:ascii="MingLiU" w:eastAsia="MingLiU" w:hAnsi="MingLiU" w:cs="Times"/>
          <w:color w:val="000000"/>
          <w:lang w:eastAsia="zh-TW"/>
        </w:rPr>
      </w:pPr>
    </w:p>
    <w:tbl>
      <w:tblPr>
        <w:tblW w:w="9938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16"/>
        <w:gridCol w:w="2969"/>
        <w:gridCol w:w="606"/>
        <w:gridCol w:w="1581"/>
        <w:gridCol w:w="3085"/>
      </w:tblGrid>
      <w:tr w:rsidR="00123C27" w:rsidRPr="001107EA" w14:paraId="70E950F1" w14:textId="77777777" w:rsidTr="00D73FC9"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24EF04" w14:textId="77777777" w:rsidR="00123C27" w:rsidRPr="001107EA" w:rsidRDefault="00123C27" w:rsidP="00D73FC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MingLiU" w:eastAsia="MingLiU" w:hAnsi="MingLiU" w:cs="Times"/>
                <w:color w:val="000000"/>
              </w:rPr>
            </w:pPr>
            <w:r w:rsidRPr="001107EA">
              <w:rPr>
                <w:rFonts w:ascii="MingLiU" w:eastAsia="MingLiU" w:hAnsi="MingLiU" w:cs="Times"/>
                <w:color w:val="000000"/>
              </w:rPr>
              <w:t xml:space="preserve">姓名 </w:t>
            </w:r>
            <w:r w:rsidRPr="001107EA">
              <w:rPr>
                <w:rFonts w:ascii="MingLiU" w:eastAsia="MingLiU" w:hAnsi="MingLiU" w:cs="Arial Narrow"/>
                <w:b/>
                <w:bCs/>
                <w:color w:val="000000"/>
              </w:rPr>
              <w:t>(</w:t>
            </w:r>
            <w:r w:rsidRPr="001107EA">
              <w:rPr>
                <w:rFonts w:ascii="MingLiU" w:eastAsia="MingLiU" w:hAnsi="MingLiU" w:cs="Times"/>
                <w:color w:val="000000"/>
              </w:rPr>
              <w:t>英文全名</w:t>
            </w:r>
            <w:r w:rsidRPr="001107EA">
              <w:rPr>
                <w:rFonts w:ascii="MingLiU" w:eastAsia="MingLiU" w:hAnsi="MingLiU" w:cs="Arial Narrow"/>
                <w:b/>
                <w:bCs/>
                <w:color w:val="000000"/>
              </w:rPr>
              <w:t>)</w:t>
            </w:r>
            <w:r w:rsidRPr="001107EA">
              <w:rPr>
                <w:rFonts w:ascii="MingLiU" w:eastAsia="MingLiU" w:hAnsi="MingLiU" w:cs="Times"/>
                <w:color w:val="000000"/>
              </w:rPr>
              <w:t xml:space="preserve">: 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F227F2" w14:textId="77777777" w:rsidR="00123C27" w:rsidRPr="001107EA" w:rsidRDefault="00123C27" w:rsidP="00D73FC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MingLiU" w:eastAsia="MingLiU" w:hAnsi="MingLiU" w:cs="Times"/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F3514B" w14:textId="77777777" w:rsidR="00123C27" w:rsidRPr="001107EA" w:rsidRDefault="00123C27" w:rsidP="00D73FC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MingLiU" w:eastAsia="MingLiU" w:hAnsi="MingLiU" w:cs="Times"/>
                <w:color w:val="000000"/>
              </w:rPr>
            </w:pPr>
            <w:r w:rsidRPr="001107EA">
              <w:rPr>
                <w:rFonts w:ascii="MingLiU" w:eastAsia="MingLiU" w:hAnsi="MingLiU" w:cs="Times"/>
                <w:color w:val="000000"/>
              </w:rPr>
              <w:t xml:space="preserve">手提電話: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82970C" w14:textId="77777777" w:rsidR="00123C27" w:rsidRPr="001107EA" w:rsidRDefault="00123C27" w:rsidP="00D73FC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MingLiU" w:eastAsia="MingLiU" w:hAnsi="MingLiU" w:cs="Times"/>
                <w:color w:val="000000"/>
              </w:rPr>
            </w:pPr>
          </w:p>
        </w:tc>
      </w:tr>
      <w:tr w:rsidR="00123C27" w:rsidRPr="001107EA" w14:paraId="0CC196C2" w14:textId="77777777" w:rsidTr="00D73FC9">
        <w:tblPrEx>
          <w:tblBorders>
            <w:top w:val="none" w:sz="0" w:space="0" w:color="auto"/>
          </w:tblBorders>
        </w:tblPrEx>
        <w:trPr>
          <w:gridAfter w:val="3"/>
          <w:wAfter w:w="5272" w:type="dxa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D3267C" w14:textId="77777777" w:rsidR="00123C27" w:rsidRPr="001107EA" w:rsidRDefault="00123C27" w:rsidP="00D73FC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MingLiU" w:eastAsia="MingLiU" w:hAnsi="MingLiU" w:cs="Times"/>
                <w:color w:val="000000"/>
              </w:rPr>
            </w:pPr>
            <w:r w:rsidRPr="001107EA">
              <w:rPr>
                <w:rFonts w:ascii="MingLiU" w:eastAsia="MingLiU" w:hAnsi="MingLiU" w:cs="Times"/>
                <w:color w:val="000000"/>
              </w:rPr>
              <w:t xml:space="preserve">電郵地址: 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78437A" w14:textId="77777777" w:rsidR="00123C27" w:rsidRPr="001107EA" w:rsidRDefault="00123C27" w:rsidP="00D73FC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MingLiU" w:eastAsia="MingLiU" w:hAnsi="MingLiU" w:cs="Times"/>
                <w:color w:val="000000"/>
              </w:rPr>
            </w:pPr>
          </w:p>
        </w:tc>
      </w:tr>
    </w:tbl>
    <w:p w14:paraId="79C1587B" w14:textId="77777777" w:rsidR="00123C27" w:rsidRDefault="00123C27" w:rsidP="00123C27">
      <w:pPr>
        <w:widowControl w:val="0"/>
        <w:autoSpaceDE w:val="0"/>
        <w:autoSpaceDN w:val="0"/>
        <w:adjustRightInd w:val="0"/>
        <w:spacing w:after="240" w:line="340" w:lineRule="atLeast"/>
        <w:rPr>
          <w:rFonts w:ascii="MingLiU" w:eastAsia="MingLiU" w:hAnsi="MingLiU" w:cs="BiauKai"/>
          <w:color w:val="000000"/>
        </w:rPr>
      </w:pPr>
    </w:p>
    <w:p w14:paraId="096C55E1" w14:textId="77777777" w:rsidR="00123C27" w:rsidRDefault="00123C27" w:rsidP="00123C27">
      <w:pPr>
        <w:widowControl w:val="0"/>
        <w:autoSpaceDE w:val="0"/>
        <w:autoSpaceDN w:val="0"/>
        <w:adjustRightInd w:val="0"/>
        <w:spacing w:after="240" w:line="340" w:lineRule="atLeast"/>
        <w:rPr>
          <w:rFonts w:ascii="MingLiU" w:eastAsia="MingLiU" w:hAnsi="MingLiU" w:cs="BiauKai"/>
          <w:color w:val="000000"/>
        </w:rPr>
      </w:pPr>
    </w:p>
    <w:p w14:paraId="1C27617F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after="240" w:line="340" w:lineRule="atLeast"/>
        <w:rPr>
          <w:rFonts w:ascii="MingLiU" w:eastAsia="MingLiU" w:hAnsi="MingLiU" w:cs="Times"/>
          <w:color w:val="000000"/>
        </w:rPr>
      </w:pPr>
      <w:r w:rsidRPr="001107EA">
        <w:rPr>
          <w:rFonts w:ascii="MingLiU" w:eastAsia="MingLiU" w:hAnsi="MingLiU" w:cs="BiauKai"/>
          <w:color w:val="000000"/>
        </w:rPr>
        <w:t xml:space="preserve">繳款方法 </w:t>
      </w:r>
    </w:p>
    <w:p w14:paraId="2DD406ED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after="240" w:line="260" w:lineRule="atLeast"/>
        <w:rPr>
          <w:rFonts w:ascii="MingLiU" w:eastAsia="MingLiU" w:hAnsi="MingLiU" w:cs="BiauKai"/>
          <w:color w:val="000000"/>
          <w:lang w:eastAsia="zh-TW"/>
        </w:rPr>
      </w:pPr>
      <w:r w:rsidRPr="001107EA">
        <w:rPr>
          <w:rFonts w:ascii="MingLiU" w:eastAsia="MingLiU" w:hAnsi="MingLiU" w:cs="BiauKai"/>
          <w:color w:val="000000"/>
        </w:rPr>
        <w:t xml:space="preserve">費用: $1,100 x _____________ 位 = $ </w:t>
      </w:r>
    </w:p>
    <w:p w14:paraId="3A1A7802" w14:textId="77777777" w:rsidR="00123C27" w:rsidRPr="001107EA" w:rsidRDefault="00123C27" w:rsidP="00123C27">
      <w:pPr>
        <w:rPr>
          <w:rFonts w:ascii="MingLiU" w:eastAsia="MingLiU" w:hAnsi="MingLiU"/>
          <w:lang w:eastAsia="zh-TW"/>
        </w:rPr>
      </w:pPr>
      <w:r w:rsidRPr="001107EA">
        <w:rPr>
          <w:rFonts w:ascii="MingLiU" w:eastAsia="MingLiU" w:hAnsi="MingLiU" w:cs="MS Mincho"/>
          <w:color w:val="000000"/>
          <w:shd w:val="clear" w:color="auto" w:fill="FFFFFF"/>
          <w:lang w:eastAsia="zh-TW"/>
        </w:rPr>
        <w:t>玫瑰崗舊生會銀行</w:t>
      </w:r>
      <w:r w:rsidRPr="001107EA">
        <w:rPr>
          <w:rFonts w:ascii="MingLiU" w:eastAsia="MingLiU" w:hAnsi="MingLiU" w:cs="SimSun"/>
          <w:color w:val="000000"/>
          <w:shd w:val="clear" w:color="auto" w:fill="FFFFFF"/>
          <w:lang w:eastAsia="zh-TW"/>
        </w:rPr>
        <w:t>戶</w:t>
      </w:r>
      <w:r w:rsidRPr="001107EA">
        <w:rPr>
          <w:rFonts w:ascii="MingLiU" w:eastAsia="MingLiU" w:hAnsi="MingLiU" w:cs="MS Mincho"/>
          <w:color w:val="000000"/>
          <w:shd w:val="clear" w:color="auto" w:fill="FFFFFF"/>
          <w:lang w:eastAsia="zh-TW"/>
        </w:rPr>
        <w:t>口</w:t>
      </w:r>
      <w:r w:rsidRPr="001107EA">
        <w:rPr>
          <w:rFonts w:ascii="MingLiU" w:eastAsia="MingLiU" w:hAnsi="MingLiU" w:cs="Arial"/>
          <w:color w:val="000000"/>
          <w:shd w:val="clear" w:color="auto" w:fill="FFFFFF"/>
          <w:lang w:eastAsia="zh-TW"/>
        </w:rPr>
        <w:t>: 002-0-191581 (HSBC)</w:t>
      </w:r>
    </w:p>
    <w:p w14:paraId="247AAA43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after="240" w:line="260" w:lineRule="atLeast"/>
        <w:rPr>
          <w:rFonts w:ascii="MingLiU" w:eastAsia="MingLiU" w:hAnsi="MingLiU" w:cs="Times"/>
          <w:color w:val="000000"/>
          <w:lang w:eastAsia="zh-TW"/>
        </w:rPr>
      </w:pPr>
    </w:p>
    <w:p w14:paraId="10E29566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after="240" w:line="240" w:lineRule="atLeast"/>
        <w:rPr>
          <w:rFonts w:ascii="MingLiU" w:eastAsia="MingLiU" w:hAnsi="MingLiU" w:cs="Times"/>
          <w:color w:val="000000"/>
          <w:lang w:eastAsia="zh-TW"/>
        </w:rPr>
      </w:pPr>
      <w:r w:rsidRPr="001107EA">
        <w:rPr>
          <w:rFonts w:ascii="MingLiU" w:eastAsia="MingLiU" w:hAnsi="MingLiU" w:cs="BiauKai"/>
          <w:color w:val="000000"/>
          <w:lang w:eastAsia="zh-TW"/>
        </w:rPr>
        <w:t xml:space="preserve">收集個人資料聲明 </w:t>
      </w:r>
    </w:p>
    <w:p w14:paraId="5F8A215A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after="240" w:line="240" w:lineRule="atLeast"/>
        <w:rPr>
          <w:rFonts w:ascii="MingLiU" w:eastAsia="MingLiU" w:hAnsi="MingLiU" w:cs="Times"/>
          <w:color w:val="000000"/>
          <w:lang w:eastAsia="zh-TW"/>
        </w:rPr>
      </w:pPr>
      <w:r w:rsidRPr="001107EA">
        <w:rPr>
          <w:rFonts w:ascii="MingLiU" w:eastAsia="MingLiU" w:hAnsi="MingLiU" w:cs="BiauKai"/>
          <w:color w:val="000000"/>
          <w:lang w:eastAsia="zh-TW"/>
        </w:rPr>
        <w:t>1. 本人聲明此申請表所提供的一切資料均正確無誤。而所有參賽者証明其本人身體健康，適宜參加比賽。倘於活動期間發生意外、包括死亡、受傷或財物損失，球員將自行承擔一切責任。本會均無須對此作出賠償或負上任何法律責任。本會亦不會負責</w:t>
      </w:r>
    </w:p>
    <w:p w14:paraId="512E557B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line="240" w:lineRule="atLeast"/>
        <w:rPr>
          <w:rFonts w:ascii="MingLiU" w:eastAsia="MingLiU" w:hAnsi="MingLiU" w:cs="BiauKai"/>
          <w:color w:val="000000"/>
          <w:lang w:eastAsia="zh-TW"/>
        </w:rPr>
      </w:pPr>
      <w:r w:rsidRPr="001107EA">
        <w:rPr>
          <w:rFonts w:ascii="MingLiU" w:eastAsia="MingLiU" w:hAnsi="MingLiU" w:cs="BiauKai"/>
          <w:color w:val="000000"/>
          <w:lang w:eastAsia="zh-TW"/>
        </w:rPr>
        <w:t>各參賽者之保險安排，參賽者須自行處理。</w:t>
      </w:r>
    </w:p>
    <w:p w14:paraId="79923D13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line="280" w:lineRule="atLeast"/>
        <w:rPr>
          <w:rFonts w:ascii="MingLiU" w:eastAsia="MingLiU" w:hAnsi="MingLiU" w:cs="Times"/>
          <w:color w:val="000000"/>
        </w:rPr>
      </w:pPr>
      <w:r w:rsidRPr="001107EA">
        <w:rPr>
          <w:rFonts w:ascii="MingLiU" w:eastAsia="MingLiU" w:hAnsi="MingLiU" w:cs="Times"/>
          <w:noProof/>
          <w:color w:val="000000"/>
        </w:rPr>
        <w:drawing>
          <wp:inline distT="0" distB="0" distL="0" distR="0" wp14:anchorId="37A63D63" wp14:editId="7F8DD6B4">
            <wp:extent cx="63500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0998" w14:textId="77777777" w:rsidR="00123C27" w:rsidRPr="001107EA" w:rsidRDefault="00123C27" w:rsidP="00123C27">
      <w:pPr>
        <w:widowControl w:val="0"/>
        <w:autoSpaceDE w:val="0"/>
        <w:autoSpaceDN w:val="0"/>
        <w:adjustRightInd w:val="0"/>
        <w:spacing w:after="240" w:line="240" w:lineRule="atLeast"/>
        <w:rPr>
          <w:rFonts w:ascii="MingLiU" w:eastAsia="MingLiU" w:hAnsi="MingLiU" w:cs="Times"/>
          <w:color w:val="000000"/>
        </w:rPr>
      </w:pPr>
      <w:r w:rsidRPr="001107EA">
        <w:rPr>
          <w:rFonts w:ascii="MingLiU" w:eastAsia="MingLiU" w:hAnsi="MingLiU" w:cs="BiauKai"/>
          <w:color w:val="000000"/>
          <w:lang w:eastAsia="zh-TW"/>
        </w:rPr>
        <w:t>2. 本人明白及同意玫瑰崗舊生會將此申請表之資料用作為活動報名、記錄和推廣等用途。本人同意於活動過程中所拍攝之相 片、錄影及錄音等，可刊載於本會網頁、宣傳單張及印刷品內。</w:t>
      </w:r>
      <w:r w:rsidRPr="001107EA">
        <w:rPr>
          <w:rFonts w:ascii="MingLiU" w:eastAsia="MingLiU" w:hAnsi="MingLiU" w:cs="BiauKai"/>
          <w:color w:val="000000"/>
        </w:rPr>
        <w:t xml:space="preserve">本人已明瞭並接受所繳交之款項恕不退還。 </w:t>
      </w:r>
    </w:p>
    <w:p w14:paraId="39030AA0" w14:textId="77777777" w:rsidR="00123C27" w:rsidRDefault="00123C27" w:rsidP="00123C27">
      <w:pPr>
        <w:widowControl w:val="0"/>
        <w:autoSpaceDE w:val="0"/>
        <w:autoSpaceDN w:val="0"/>
        <w:adjustRightInd w:val="0"/>
        <w:spacing w:line="280" w:lineRule="atLeast"/>
        <w:rPr>
          <w:rFonts w:ascii="Times" w:eastAsia="BiauKai" w:hAnsi="Times" w:cs="Times"/>
          <w:color w:val="000000"/>
        </w:rPr>
      </w:pPr>
      <w:r>
        <w:rPr>
          <w:rFonts w:ascii="Times" w:eastAsia="BiauKai" w:hAnsi="Times" w:cs="Times"/>
          <w:noProof/>
          <w:color w:val="000000"/>
        </w:rPr>
        <w:drawing>
          <wp:inline distT="0" distB="0" distL="0" distR="0" wp14:anchorId="7F72AC20" wp14:editId="6D4247D3">
            <wp:extent cx="65278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BiauKai" w:hAnsi="Times" w:cs="Times"/>
          <w:color w:val="000000"/>
        </w:rPr>
        <w:t xml:space="preserve"> </w:t>
      </w:r>
      <w:r>
        <w:rPr>
          <w:rFonts w:ascii="Times" w:eastAsia="BiauKai" w:hAnsi="Times" w:cs="Times"/>
          <w:noProof/>
          <w:color w:val="000000"/>
        </w:rPr>
        <w:drawing>
          <wp:inline distT="0" distB="0" distL="0" distR="0" wp14:anchorId="22CA61C4" wp14:editId="49155646">
            <wp:extent cx="6172200" cy="114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B6016" w14:textId="77777777" w:rsidR="00123C27" w:rsidRDefault="00123C27" w:rsidP="00123C27">
      <w:pPr>
        <w:rPr>
          <w:lang w:val="en-US" w:eastAsia="zh-TW"/>
        </w:rPr>
      </w:pPr>
    </w:p>
    <w:p w14:paraId="4113BEBC" w14:textId="77777777" w:rsidR="00014214" w:rsidRDefault="00014214">
      <w:bookmarkStart w:id="0" w:name="_GoBack"/>
      <w:bookmarkEnd w:id="0"/>
    </w:p>
    <w:sectPr w:rsidR="00014214" w:rsidSect="00106A7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BiauKai">
    <w:panose1 w:val="02000500000000000000"/>
    <w:charset w:val="88"/>
    <w:family w:val="auto"/>
    <w:pitch w:val="variable"/>
    <w:sig w:usb0="00000001" w:usb1="08080000" w:usb2="00000010" w:usb3="00000000" w:csb0="001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27"/>
    <w:rsid w:val="00014214"/>
    <w:rsid w:val="00106A76"/>
    <w:rsid w:val="00123C27"/>
    <w:rsid w:val="00C4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9F8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3C2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Macintosh Word</Application>
  <DocSecurity>0</DocSecurity>
  <Lines>3</Lines>
  <Paragraphs>1</Paragraphs>
  <ScaleCrop>false</ScaleCrop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Ng</dc:creator>
  <cp:keywords/>
  <dc:description/>
  <cp:lastModifiedBy>Edward Ng</cp:lastModifiedBy>
  <cp:revision>2</cp:revision>
  <dcterms:created xsi:type="dcterms:W3CDTF">2019-01-23T08:18:00Z</dcterms:created>
  <dcterms:modified xsi:type="dcterms:W3CDTF">2019-01-23T08:18:00Z</dcterms:modified>
</cp:coreProperties>
</file>